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НАБАВКУ 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0E0E6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D2C00">
        <w:rPr>
          <w:rFonts w:ascii="Times New Roman" w:hAnsi="Times New Roman" w:cs="Times New Roman"/>
          <w:b/>
          <w:sz w:val="24"/>
          <w:szCs w:val="24"/>
          <w:lang w:val="sr-Cyrl-RS"/>
        </w:rPr>
        <w:t>РА</w:t>
      </w:r>
    </w:p>
    <w:p w:rsidR="00262309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F712B">
        <w:rPr>
          <w:rFonts w:ascii="Times New Roman" w:hAnsi="Times New Roman" w:cs="Times New Roman"/>
          <w:b/>
          <w:sz w:val="24"/>
          <w:szCs w:val="24"/>
        </w:rPr>
        <w:t xml:space="preserve">6-2020 </w:t>
      </w:r>
      <w:r w:rsidR="00BF712B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</w:p>
    <w:p w:rsidR="007F1065" w:rsidRPr="007F1065" w:rsidRDefault="007F1065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КАНЦЕЛАРИЈСКИ МАТЕРИЈАЛ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>
        <w:rPr>
          <w:rFonts w:ascii="Times New Roman" w:hAnsi="Times New Roman" w:cs="Times New Roman"/>
          <w:sz w:val="24"/>
          <w:szCs w:val="24"/>
        </w:rPr>
        <w:t>I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7F1065">
        <w:rPr>
          <w:rFonts w:ascii="Times New Roman" w:hAnsi="Times New Roman" w:cs="Times New Roman"/>
          <w:sz w:val="24"/>
          <w:szCs w:val="24"/>
        </w:rPr>
        <w:t>djerdap.rs</w:t>
      </w:r>
      <w:bookmarkStart w:id="0" w:name="_GoBack"/>
      <w:bookmarkEnd w:id="0"/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C95" w:rsidRDefault="002565D8" w:rsidP="000E0E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>доб</w:t>
      </w:r>
      <w:r w:rsidR="00BC3C95">
        <w:rPr>
          <w:rFonts w:ascii="Times New Roman" w:hAnsi="Times New Roman" w:cs="Times New Roman"/>
          <w:sz w:val="24"/>
          <w:szCs w:val="24"/>
          <w:lang w:val="sr-Cyrl-RS" w:eastAsia="ar-SA"/>
        </w:rPr>
        <w:t>а</w:t>
      </w:r>
      <w:r w:rsidR="00CD2C00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ра – 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канцеларијски материјал</w:t>
      </w:r>
      <w:r w:rsidR="00BC3C95" w:rsidRPr="00BC3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F712B" w:rsidRPr="00BF712B" w:rsidRDefault="00BF712B" w:rsidP="002565D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BF712B">
        <w:rPr>
          <w:rFonts w:ascii="Times New Roman" w:hAnsi="Times New Roman" w:cs="Times New Roman"/>
          <w:iCs/>
          <w:sz w:val="24"/>
          <w:szCs w:val="24"/>
          <w:lang w:val="sr-Cyrl-RS"/>
        </w:rPr>
        <w:t>- канцеларијски материјал – 30192000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7337D6">
        <w:rPr>
          <w:rFonts w:ascii="C_ Times" w:hAnsi="C_ Times" w:cs="Times New Roman"/>
          <w:b/>
          <w:sz w:val="24"/>
          <w:szCs w:val="24"/>
        </w:rPr>
        <w:t>:</w:t>
      </w:r>
      <w:r w:rsidRPr="00265C6D">
        <w:rPr>
          <w:rFonts w:ascii="C_ Times" w:hAnsi="C_ Times" w:cs="Times New Roman"/>
          <w:sz w:val="24"/>
          <w:szCs w:val="24"/>
        </w:rPr>
        <w:t xml:space="preserve"> </w:t>
      </w:r>
      <w:r w:rsidR="00BF712B">
        <w:rPr>
          <w:rFonts w:ascii="Times New Roman" w:eastAsia="Times New Roman" w:hAnsi="Times New Roman" w:cs="Times New Roman"/>
          <w:sz w:val="24"/>
          <w:szCs w:val="24"/>
          <w:lang w:val="sr-Cyrl-CS"/>
        </w:rPr>
        <w:t>448.177,12</w:t>
      </w:r>
      <w:r w:rsidR="007337D6" w:rsidRPr="007D7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без ПДВ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7410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65D8"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00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2B58BC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F712B" w:rsidRPr="00BF712B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448.177,12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CD2C00" w:rsidRPr="002B58BC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BF712B" w:rsidRPr="00BF712B">
        <w:rPr>
          <w:rFonts w:ascii="Times New Roman" w:hAnsi="Times New Roman"/>
          <w:sz w:val="24"/>
          <w:szCs w:val="24"/>
          <w:lang w:val="sr-Latn-RS"/>
        </w:rPr>
        <w:t>404.998,80</w:t>
      </w:r>
      <w:r w:rsidR="00BF712B" w:rsidRPr="00323199">
        <w:rPr>
          <w:sz w:val="20"/>
          <w:szCs w:val="20"/>
          <w:lang w:val="sr-Latn-RS"/>
        </w:rPr>
        <w:t xml:space="preserve">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2B58BC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58BC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7E0840" w:rsidRPr="002B58BC" w:rsidRDefault="007E0840" w:rsidP="007E084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2B58B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F712B">
        <w:rPr>
          <w:rFonts w:ascii="Times New Roman" w:eastAsia="Times New Roman" w:hAnsi="Times New Roman" w:cs="Times New Roman"/>
          <w:sz w:val="24"/>
          <w:szCs w:val="24"/>
          <w:lang w:val="sr-Cyrl-CS"/>
        </w:rPr>
        <w:t>448.177,12</w:t>
      </w:r>
      <w:r w:rsidR="00BF712B" w:rsidRPr="007D7C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без ПДВ-а,</w:t>
      </w:r>
    </w:p>
    <w:p w:rsidR="007E0840" w:rsidRPr="002B58BC" w:rsidRDefault="007E0840" w:rsidP="007E0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proofErr w:type="spellStart"/>
      <w:proofErr w:type="gramStart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2B58BC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BF712B">
        <w:rPr>
          <w:rFonts w:ascii="Times New Roman" w:eastAsia="Times New Roman" w:hAnsi="Times New Roman"/>
          <w:sz w:val="24"/>
          <w:szCs w:val="24"/>
          <w:lang w:val="sr-Cyrl-CS"/>
        </w:rPr>
        <w:t>448.177,12</w:t>
      </w:r>
      <w:r w:rsidR="00BF712B" w:rsidRPr="007D7C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B58BC">
        <w:rPr>
          <w:rFonts w:ascii="Times New Roman" w:eastAsia="Times New Roman" w:hAnsi="Times New Roman"/>
          <w:sz w:val="24"/>
          <w:szCs w:val="24"/>
          <w:lang w:val="sr-Cyrl-RS" w:eastAsia="en-GB"/>
        </w:rPr>
        <w:t>динара</w:t>
      </w:r>
      <w:r w:rsidRPr="002B58BC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без ПДВ-а</w:t>
      </w:r>
      <w:r w:rsidRPr="002B58BC">
        <w:rPr>
          <w:rFonts w:ascii="Times New Roman" w:eastAsia="Times New Roman" w:hAnsi="Times New Roman"/>
          <w:sz w:val="24"/>
          <w:szCs w:val="24"/>
          <w:lang w:val="sr-Latn-RS" w:eastAsia="en-GB"/>
        </w:rPr>
        <w:t>.</w:t>
      </w:r>
      <w:r w:rsidRPr="002B58BC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565D8">
        <w:rPr>
          <w:rFonts w:ascii="Times New Roman" w:hAnsi="Times New Roman" w:cs="Times New Roman"/>
          <w:sz w:val="24"/>
          <w:szCs w:val="24"/>
        </w:rPr>
        <w:t>.</w:t>
      </w:r>
      <w:r w:rsidR="00636F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565D8">
        <w:rPr>
          <w:rFonts w:ascii="Times New Roman" w:hAnsi="Times New Roman" w:cs="Times New Roman"/>
          <w:sz w:val="24"/>
          <w:szCs w:val="24"/>
        </w:rPr>
        <w:t>.20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BC3C95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7E0840">
        <w:rPr>
          <w:rFonts w:ascii="Times New Roman" w:hAnsi="Times New Roman" w:cs="Times New Roman"/>
          <w:sz w:val="24"/>
          <w:szCs w:val="24"/>
          <w:lang w:val="sr-Cyrl-RS"/>
        </w:rPr>
        <w:t>24.0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3.2020</w:t>
      </w:r>
      <w:r w:rsidRPr="00F60AEB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 xml:space="preserve">(уговор пристигао поштом </w:t>
      </w:r>
      <w:r w:rsidR="00BF712B">
        <w:rPr>
          <w:rFonts w:ascii="Times New Roman" w:hAnsi="Times New Roman" w:cs="Times New Roman"/>
          <w:sz w:val="24"/>
          <w:szCs w:val="24"/>
          <w:lang w:val="sr-Cyrl-RS"/>
        </w:rPr>
        <w:t>26.03.2020</w:t>
      </w:r>
      <w:r w:rsidR="00BC3C95">
        <w:rPr>
          <w:rFonts w:ascii="Times New Roman" w:hAnsi="Times New Roman" w:cs="Times New Roman"/>
          <w:sz w:val="24"/>
          <w:szCs w:val="24"/>
          <w:lang w:val="sr-Cyrl-RS"/>
        </w:rPr>
        <w:t>.године потписан од стране добављача)</w:t>
      </w:r>
    </w:p>
    <w:p w:rsidR="00BF712B" w:rsidRDefault="002565D8" w:rsidP="00DC3C28">
      <w:pPr>
        <w:pStyle w:val="ListParagraph"/>
        <w:ind w:left="0"/>
        <w:jc w:val="both"/>
        <w:rPr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r w:rsidRPr="007337D6">
        <w:rPr>
          <w:b/>
        </w:rPr>
        <w:t>:</w:t>
      </w:r>
      <w:r w:rsidR="00BF712B" w:rsidRPr="00BF712B">
        <w:rPr>
          <w:lang w:val="sr-Cyrl-RS"/>
        </w:rPr>
        <w:t>,</w:t>
      </w:r>
      <w:proofErr w:type="gramStart"/>
      <w:r w:rsidR="00BF712B" w:rsidRPr="00BF712B">
        <w:rPr>
          <w:lang w:val="sr-Cyrl-RS"/>
        </w:rPr>
        <w:t>,Нова</w:t>
      </w:r>
      <w:proofErr w:type="gramEnd"/>
      <w:r w:rsidR="00BF712B" w:rsidRPr="00BF712B">
        <w:rPr>
          <w:lang w:val="sr-Cyrl-RS"/>
        </w:rPr>
        <w:t xml:space="preserve"> савремена“ доо, Књаза Милоша 10, 19350 КЊАЖЕВАЦ, ПИБ 100407367, матични број 06491618,  законски заступник Горан Јоцић</w:t>
      </w:r>
      <w:r w:rsidR="00BF712B">
        <w:rPr>
          <w:lang w:val="sr-Cyrl-RS"/>
        </w:rPr>
        <w:t>.</w:t>
      </w:r>
      <w:r w:rsidR="00BF712B" w:rsidRPr="00BF712B">
        <w:rPr>
          <w:lang w:val="sr-Cyrl-RS"/>
        </w:rPr>
        <w:t xml:space="preserve"> </w:t>
      </w:r>
    </w:p>
    <w:p w:rsidR="00AE4921" w:rsidRPr="007337D6" w:rsidRDefault="00AE4921" w:rsidP="00DC3C28">
      <w:pPr>
        <w:pStyle w:val="ListParagraph"/>
        <w:ind w:left="0"/>
        <w:jc w:val="both"/>
      </w:pPr>
      <w:r w:rsidRPr="00262309">
        <w:rPr>
          <w:b/>
        </w:rPr>
        <w:t>13. Период важења уговора:</w:t>
      </w:r>
      <w:r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BF712B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</w:t>
      </w:r>
    </w:p>
    <w:p w:rsidR="00BF712B" w:rsidRDefault="00BF712B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27.03.2020.године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61E74" w:rsidRP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2B58BC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7E0840"/>
    <w:rsid w:val="007F1065"/>
    <w:rsid w:val="00825ED9"/>
    <w:rsid w:val="00837DF8"/>
    <w:rsid w:val="00887629"/>
    <w:rsid w:val="008916F2"/>
    <w:rsid w:val="008A0E35"/>
    <w:rsid w:val="00904FC1"/>
    <w:rsid w:val="00973D1F"/>
    <w:rsid w:val="009F4536"/>
    <w:rsid w:val="00A95CBE"/>
    <w:rsid w:val="00AC286E"/>
    <w:rsid w:val="00AD4A72"/>
    <w:rsid w:val="00AE4921"/>
    <w:rsid w:val="00AF226D"/>
    <w:rsid w:val="00AF34D7"/>
    <w:rsid w:val="00B358FD"/>
    <w:rsid w:val="00B460D7"/>
    <w:rsid w:val="00B90131"/>
    <w:rsid w:val="00BC3C95"/>
    <w:rsid w:val="00BD5366"/>
    <w:rsid w:val="00BF712B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29</cp:revision>
  <cp:lastPrinted>2020-03-27T07:47:00Z</cp:lastPrinted>
  <dcterms:created xsi:type="dcterms:W3CDTF">2014-04-23T09:23:00Z</dcterms:created>
  <dcterms:modified xsi:type="dcterms:W3CDTF">2020-03-27T07:47:00Z</dcterms:modified>
</cp:coreProperties>
</file>